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C9" w:rsidRDefault="003C33C9" w:rsidP="003C33C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</w:rPr>
      </w:pPr>
      <w:r>
        <w:rPr>
          <w:rStyle w:val="FontStyle32"/>
        </w:rPr>
        <w:t xml:space="preserve">АДМИНИСТРАЦИЯ ЗОРКИНСКОГО  МУНИЦИПАЛЬНОГО ОБРАЗОВАНИЯ МАРКСОВСКОГО МУНИЦИПАЛЬНОГО РАЙОНА </w:t>
      </w:r>
    </w:p>
    <w:p w:rsidR="003C33C9" w:rsidRDefault="003C33C9" w:rsidP="003C33C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</w:rPr>
      </w:pPr>
      <w:r>
        <w:rPr>
          <w:rStyle w:val="FontStyle32"/>
        </w:rPr>
        <w:t>САРАТОВСКОЙ ОБЛАСТИ</w:t>
      </w:r>
    </w:p>
    <w:p w:rsidR="003C33C9" w:rsidRDefault="003C33C9" w:rsidP="003C33C9">
      <w:pPr>
        <w:pStyle w:val="Style2"/>
        <w:widowControl/>
        <w:spacing w:line="240" w:lineRule="exact"/>
        <w:rPr>
          <w:sz w:val="20"/>
          <w:szCs w:val="20"/>
        </w:rPr>
      </w:pPr>
    </w:p>
    <w:p w:rsidR="003C33C9" w:rsidRDefault="003C33C9" w:rsidP="003C33C9">
      <w:pPr>
        <w:pStyle w:val="Style2"/>
        <w:widowControl/>
        <w:spacing w:before="134"/>
        <w:rPr>
          <w:rStyle w:val="FontStyle33"/>
          <w:spacing w:val="50"/>
        </w:rPr>
      </w:pPr>
      <w:r>
        <w:rPr>
          <w:rStyle w:val="FontStyle33"/>
          <w:spacing w:val="50"/>
        </w:rPr>
        <w:t>ПОСТАНОВЛЕНИЕ</w:t>
      </w:r>
    </w:p>
    <w:p w:rsidR="003C33C9" w:rsidRDefault="003C33C9" w:rsidP="003C33C9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3C33C9" w:rsidRDefault="003C33C9" w:rsidP="003C33C9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3C33C9" w:rsidRDefault="003C33C9" w:rsidP="003C33C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</w:rPr>
      </w:pPr>
      <w:r>
        <w:rPr>
          <w:rStyle w:val="FontStyle33"/>
        </w:rPr>
        <w:t xml:space="preserve">От  01.06.2021   г.  №  32 </w:t>
      </w:r>
    </w:p>
    <w:p w:rsidR="003C33C9" w:rsidRDefault="003C33C9" w:rsidP="003C33C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</w:rPr>
      </w:pPr>
    </w:p>
    <w:p w:rsidR="003C33C9" w:rsidRDefault="003C33C9" w:rsidP="003C33C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</w:rPr>
      </w:pPr>
    </w:p>
    <w:p w:rsidR="003C33C9" w:rsidRDefault="003C33C9" w:rsidP="003C33C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b w:val="0"/>
          <w:sz w:val="28"/>
          <w:szCs w:val="28"/>
        </w:rPr>
      </w:pPr>
      <w:r>
        <w:rPr>
          <w:rStyle w:val="FontStyle33"/>
          <w:sz w:val="28"/>
          <w:szCs w:val="28"/>
        </w:rPr>
        <w:t xml:space="preserve">О внесении изменений в постановление № 72 от 21.11.2019 г. «Об утверждении Муниципальной  программы  «Благоустройство территории </w:t>
      </w:r>
      <w:proofErr w:type="spellStart"/>
      <w:r>
        <w:rPr>
          <w:rStyle w:val="FontStyle33"/>
          <w:sz w:val="28"/>
          <w:szCs w:val="28"/>
        </w:rPr>
        <w:t>Зоркинского</w:t>
      </w:r>
      <w:proofErr w:type="spellEnd"/>
      <w:r>
        <w:rPr>
          <w:rStyle w:val="FontStyle33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33"/>
          <w:sz w:val="28"/>
          <w:szCs w:val="28"/>
        </w:rPr>
        <w:t>Марксовского</w:t>
      </w:r>
      <w:proofErr w:type="spellEnd"/>
      <w:r>
        <w:rPr>
          <w:rStyle w:val="FontStyle33"/>
          <w:sz w:val="28"/>
          <w:szCs w:val="28"/>
        </w:rPr>
        <w:t xml:space="preserve">  муниципального района  Саратовской области</w:t>
      </w:r>
    </w:p>
    <w:p w:rsidR="003C33C9" w:rsidRDefault="003C33C9" w:rsidP="003C33C9">
      <w:pPr>
        <w:pStyle w:val="Style4"/>
        <w:widowControl/>
        <w:spacing w:line="331" w:lineRule="exact"/>
        <w:jc w:val="left"/>
        <w:rPr>
          <w:rStyle w:val="FontStyle33"/>
          <w:b w:val="0"/>
          <w:sz w:val="28"/>
          <w:szCs w:val="28"/>
        </w:rPr>
      </w:pPr>
      <w:r>
        <w:rPr>
          <w:rStyle w:val="FontStyle33"/>
          <w:sz w:val="28"/>
          <w:szCs w:val="28"/>
        </w:rPr>
        <w:t xml:space="preserve"> на  -2020-2022год»</w:t>
      </w:r>
    </w:p>
    <w:p w:rsidR="003C33C9" w:rsidRDefault="003C33C9" w:rsidP="003C33C9">
      <w:pPr>
        <w:pStyle w:val="Style6"/>
        <w:widowControl/>
        <w:spacing w:line="240" w:lineRule="exact"/>
      </w:pPr>
    </w:p>
    <w:p w:rsidR="003C33C9" w:rsidRDefault="003C33C9" w:rsidP="003C33C9">
      <w:pPr>
        <w:pStyle w:val="Style6"/>
        <w:widowControl/>
        <w:spacing w:line="240" w:lineRule="exact"/>
        <w:rPr>
          <w:sz w:val="20"/>
          <w:szCs w:val="20"/>
        </w:rPr>
      </w:pPr>
    </w:p>
    <w:p w:rsidR="003C33C9" w:rsidRDefault="003C33C9" w:rsidP="003C33C9">
      <w:pPr>
        <w:pStyle w:val="Style6"/>
        <w:widowControl/>
        <w:spacing w:before="139" w:line="326" w:lineRule="exact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образования № 50 от 26.07.2013 г. «О порядке разработки и реализации  муниципальных  программ»</w:t>
      </w:r>
      <w:proofErr w:type="gramStart"/>
      <w:r>
        <w:rPr>
          <w:rStyle w:val="FontStyle34"/>
          <w:sz w:val="28"/>
          <w:szCs w:val="28"/>
        </w:rPr>
        <w:t xml:space="preserve"> ,</w:t>
      </w:r>
      <w:proofErr w:type="gramEnd"/>
      <w:r>
        <w:rPr>
          <w:rStyle w:val="FontStyle34"/>
          <w:sz w:val="28"/>
          <w:szCs w:val="28"/>
        </w:rPr>
        <w:t xml:space="preserve"> в целях совершенствования системы комплексного благоустройства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 образования, ПОСТАНОВЛЯЕТ:</w:t>
      </w:r>
    </w:p>
    <w:p w:rsidR="003C33C9" w:rsidRDefault="003C33C9" w:rsidP="003C33C9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3C33C9" w:rsidRDefault="003C33C9" w:rsidP="003C33C9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3C33C9" w:rsidRDefault="003C33C9" w:rsidP="003C33C9">
      <w:pPr>
        <w:pStyle w:val="Style5"/>
        <w:widowControl/>
        <w:tabs>
          <w:tab w:val="left" w:pos="1262"/>
        </w:tabs>
        <w:spacing w:before="5"/>
        <w:ind w:firstLine="993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1. Внести изменения в постановление № </w:t>
      </w:r>
      <w:r w:rsidR="00F1545A">
        <w:rPr>
          <w:rStyle w:val="FontStyle34"/>
          <w:sz w:val="28"/>
          <w:szCs w:val="28"/>
        </w:rPr>
        <w:t>7</w:t>
      </w:r>
      <w:r>
        <w:rPr>
          <w:rStyle w:val="FontStyle34"/>
          <w:sz w:val="28"/>
          <w:szCs w:val="28"/>
        </w:rPr>
        <w:t xml:space="preserve">2 от </w:t>
      </w:r>
      <w:r w:rsidR="00F1545A">
        <w:rPr>
          <w:rStyle w:val="FontStyle34"/>
          <w:sz w:val="28"/>
          <w:szCs w:val="28"/>
        </w:rPr>
        <w:t>2</w:t>
      </w:r>
      <w:r>
        <w:rPr>
          <w:rStyle w:val="FontStyle34"/>
          <w:sz w:val="28"/>
          <w:szCs w:val="28"/>
        </w:rPr>
        <w:t>1.1</w:t>
      </w:r>
      <w:r w:rsidR="00F1545A">
        <w:rPr>
          <w:rStyle w:val="FontStyle34"/>
          <w:sz w:val="28"/>
          <w:szCs w:val="28"/>
        </w:rPr>
        <w:t>1</w:t>
      </w:r>
      <w:r>
        <w:rPr>
          <w:rStyle w:val="FontStyle34"/>
          <w:sz w:val="28"/>
          <w:szCs w:val="28"/>
        </w:rPr>
        <w:t xml:space="preserve">.2019 г. </w:t>
      </w:r>
      <w:proofErr w:type="gramStart"/>
      <w:r>
        <w:rPr>
          <w:rStyle w:val="FontStyle34"/>
          <w:sz w:val="28"/>
          <w:szCs w:val="28"/>
        </w:rPr>
        <w:t>от</w:t>
      </w:r>
      <w:proofErr w:type="gramEnd"/>
      <w:r>
        <w:rPr>
          <w:rStyle w:val="FontStyle34"/>
          <w:sz w:val="28"/>
          <w:szCs w:val="28"/>
        </w:rPr>
        <w:t xml:space="preserve"> «</w:t>
      </w:r>
      <w:proofErr w:type="gramStart"/>
      <w:r>
        <w:rPr>
          <w:rStyle w:val="FontStyle34"/>
          <w:sz w:val="28"/>
          <w:szCs w:val="28"/>
        </w:rPr>
        <w:t>Об</w:t>
      </w:r>
      <w:proofErr w:type="gramEnd"/>
      <w:r>
        <w:rPr>
          <w:rStyle w:val="FontStyle34"/>
          <w:sz w:val="28"/>
          <w:szCs w:val="28"/>
        </w:rPr>
        <w:t xml:space="preserve"> утверждении Муниципальной  программы «Благоустройство территории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 муниципального образования </w:t>
      </w:r>
      <w:proofErr w:type="spellStart"/>
      <w:r>
        <w:rPr>
          <w:rStyle w:val="FontStyle34"/>
          <w:sz w:val="28"/>
          <w:szCs w:val="28"/>
        </w:rPr>
        <w:t>Марксовского</w:t>
      </w:r>
      <w:proofErr w:type="spellEnd"/>
      <w:r>
        <w:rPr>
          <w:rStyle w:val="FontStyle34"/>
          <w:sz w:val="28"/>
          <w:szCs w:val="28"/>
        </w:rPr>
        <w:t xml:space="preserve"> муниципального района Саратовской области на  -2020-2022 годы»:</w:t>
      </w:r>
    </w:p>
    <w:p w:rsidR="003C33C9" w:rsidRDefault="003C33C9" w:rsidP="003C33C9">
      <w:pPr>
        <w:pStyle w:val="Style5"/>
        <w:widowControl/>
        <w:tabs>
          <w:tab w:val="left" w:pos="1262"/>
        </w:tabs>
        <w:spacing w:before="5"/>
        <w:ind w:firstLine="993"/>
        <w:jc w:val="both"/>
        <w:rPr>
          <w:rStyle w:val="FontStyle34"/>
        </w:rPr>
      </w:pPr>
      <w:r>
        <w:rPr>
          <w:rStyle w:val="FontStyle34"/>
          <w:sz w:val="28"/>
          <w:szCs w:val="28"/>
        </w:rPr>
        <w:t>1.1.В паспорт программы раздел изложить  в новой редакции на 2020 г.:</w:t>
      </w:r>
    </w:p>
    <w:p w:rsidR="003C33C9" w:rsidRDefault="003C33C9" w:rsidP="003C33C9">
      <w:pPr>
        <w:widowControl/>
        <w:spacing w:after="27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77"/>
        <w:gridCol w:w="7382"/>
      </w:tblGrid>
      <w:tr w:rsidR="003C33C9" w:rsidTr="003C33C9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3C9" w:rsidRPr="00826BF4" w:rsidRDefault="003C33C9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Объемы и источники финансирования Программы</w:t>
            </w:r>
          </w:p>
          <w:p w:rsidR="003C33C9" w:rsidRPr="00826BF4" w:rsidRDefault="003C33C9">
            <w:pPr>
              <w:pStyle w:val="Style19"/>
              <w:widowControl/>
              <w:rPr>
                <w:rStyle w:val="FontStyle36"/>
                <w:rFonts w:eastAsiaTheme="minorEastAsia"/>
                <w:sz w:val="28"/>
                <w:szCs w:val="28"/>
              </w:rPr>
            </w:pP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C9" w:rsidRPr="00826BF4" w:rsidRDefault="003C33C9">
            <w:pPr>
              <w:pStyle w:val="Style17"/>
              <w:widowControl/>
              <w:spacing w:line="312" w:lineRule="exac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Общий объем финансирования за счет средств местного бюджета Программы составляет (Приложение 1): в 2020 -2022 годах, в том числе: 2020 г.-0,0  2021 г. –50,0</w:t>
            </w:r>
            <w:proofErr w:type="gramStart"/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 xml:space="preserve"> ;</w:t>
            </w:r>
            <w:proofErr w:type="gramEnd"/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 xml:space="preserve">  2022 г. –50,0</w:t>
            </w:r>
          </w:p>
          <w:p w:rsidR="003C33C9" w:rsidRPr="00826BF4" w:rsidRDefault="003C33C9">
            <w:pPr>
              <w:pStyle w:val="Style17"/>
              <w:widowControl/>
              <w:spacing w:line="312" w:lineRule="exact"/>
              <w:ind w:left="5" w:hanging="5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Бюджетные ассигнования, предусмотренные в плановом периоде 2020-2022 годов, могут быть уточнены при формировании проекта бюджета поселения</w:t>
            </w:r>
          </w:p>
        </w:tc>
      </w:tr>
    </w:tbl>
    <w:p w:rsidR="003C33C9" w:rsidRDefault="003C33C9" w:rsidP="003C33C9">
      <w:pPr>
        <w:widowControl/>
        <w:autoSpaceDE/>
        <w:autoSpaceDN/>
        <w:adjustRightInd/>
        <w:rPr>
          <w:rStyle w:val="FontStyle34"/>
        </w:rPr>
        <w:sectPr w:rsidR="003C33C9">
          <w:pgSz w:w="11905" w:h="16837"/>
          <w:pgMar w:top="784" w:right="754" w:bottom="791" w:left="1306" w:header="720" w:footer="720" w:gutter="0"/>
          <w:cols w:space="720"/>
        </w:sectPr>
      </w:pPr>
    </w:p>
    <w:p w:rsidR="003C33C9" w:rsidRDefault="003C33C9" w:rsidP="003C33C9">
      <w:pPr>
        <w:pStyle w:val="Style23"/>
        <w:widowControl/>
        <w:spacing w:line="240" w:lineRule="exact"/>
        <w:ind w:left="614"/>
        <w:rPr>
          <w:sz w:val="20"/>
          <w:szCs w:val="20"/>
        </w:rPr>
      </w:pPr>
    </w:p>
    <w:p w:rsidR="003C33C9" w:rsidRDefault="003C33C9" w:rsidP="003C33C9">
      <w:pPr>
        <w:pStyle w:val="Style16"/>
        <w:widowControl/>
        <w:tabs>
          <w:tab w:val="left" w:pos="1382"/>
        </w:tabs>
        <w:spacing w:before="10"/>
        <w:rPr>
          <w:rStyle w:val="FontStyle34"/>
          <w:sz w:val="28"/>
          <w:szCs w:val="28"/>
        </w:rPr>
      </w:pPr>
      <w:r>
        <w:rPr>
          <w:rStyle w:val="FontStyle34"/>
        </w:rPr>
        <w:t xml:space="preserve">            1.2.</w:t>
      </w:r>
      <w:r>
        <w:rPr>
          <w:rStyle w:val="FontStyle34"/>
          <w:sz w:val="20"/>
          <w:szCs w:val="20"/>
        </w:rPr>
        <w:tab/>
        <w:t xml:space="preserve"> </w:t>
      </w:r>
      <w:r>
        <w:rPr>
          <w:rStyle w:val="FontStyle34"/>
          <w:sz w:val="28"/>
          <w:szCs w:val="28"/>
        </w:rPr>
        <w:t>внести изменения приложение № 1 изложив его в новой редакции</w:t>
      </w:r>
    </w:p>
    <w:p w:rsidR="003C33C9" w:rsidRDefault="003C33C9" w:rsidP="003C33C9">
      <w:pPr>
        <w:pStyle w:val="Style16"/>
        <w:widowControl/>
        <w:tabs>
          <w:tab w:val="left" w:pos="1382"/>
        </w:tabs>
        <w:spacing w:before="10"/>
        <w:rPr>
          <w:rStyle w:val="FontStyle34"/>
          <w:sz w:val="28"/>
          <w:szCs w:val="28"/>
        </w:rPr>
      </w:pPr>
    </w:p>
    <w:p w:rsidR="003C33C9" w:rsidRDefault="003C33C9" w:rsidP="003C33C9">
      <w:pPr>
        <w:pStyle w:val="Style16"/>
        <w:widowControl/>
        <w:tabs>
          <w:tab w:val="left" w:pos="1382"/>
        </w:tabs>
        <w:spacing w:before="10"/>
        <w:rPr>
          <w:rStyle w:val="FontStyle34"/>
        </w:rPr>
      </w:pPr>
      <w:r>
        <w:rPr>
          <w:rStyle w:val="FontStyle34"/>
          <w:sz w:val="28"/>
          <w:szCs w:val="28"/>
        </w:rPr>
        <w:t>Источник финансирования: Местный бюджет (</w:t>
      </w:r>
      <w:proofErr w:type="spellStart"/>
      <w:r>
        <w:rPr>
          <w:rStyle w:val="FontStyle34"/>
          <w:sz w:val="28"/>
          <w:szCs w:val="28"/>
        </w:rPr>
        <w:t>тыс</w:t>
      </w:r>
      <w:proofErr w:type="gramStart"/>
      <w:r>
        <w:rPr>
          <w:rStyle w:val="FontStyle34"/>
          <w:sz w:val="28"/>
          <w:szCs w:val="28"/>
        </w:rPr>
        <w:t>.р</w:t>
      </w:r>
      <w:proofErr w:type="gramEnd"/>
      <w:r>
        <w:rPr>
          <w:rStyle w:val="FontStyle34"/>
          <w:sz w:val="28"/>
          <w:szCs w:val="28"/>
        </w:rPr>
        <w:t>уб</w:t>
      </w:r>
      <w:proofErr w:type="spellEnd"/>
      <w:r>
        <w:rPr>
          <w:rStyle w:val="FontStyle34"/>
          <w:sz w:val="28"/>
          <w:szCs w:val="28"/>
        </w:rPr>
        <w:t>) на 2020 год.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2"/>
        <w:gridCol w:w="7405"/>
        <w:gridCol w:w="1418"/>
        <w:gridCol w:w="154"/>
      </w:tblGrid>
      <w:tr w:rsidR="003C33C9" w:rsidTr="003C33C9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3C9" w:rsidRDefault="003C33C9">
            <w:pPr>
              <w:pStyle w:val="Style15"/>
              <w:widowControl/>
              <w:rPr>
                <w:rFonts w:eastAsiaTheme="minorEastAsia"/>
              </w:rPr>
            </w:pPr>
            <w:bookmarkStart w:id="0" w:name="_GoBack"/>
            <w:bookmarkEnd w:id="0"/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C9" w:rsidRDefault="003C33C9">
            <w:pPr>
              <w:pStyle w:val="Style22"/>
              <w:widowControl/>
              <w:jc w:val="left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Наименование направлений использования сре</w:t>
            </w:r>
            <w:proofErr w:type="gramStart"/>
            <w:r>
              <w:rPr>
                <w:rStyle w:val="FontStyle34"/>
                <w:rFonts w:eastAsiaTheme="minorEastAsia"/>
              </w:rPr>
              <w:t>дств Пр</w:t>
            </w:r>
            <w:proofErr w:type="gramEnd"/>
            <w:r>
              <w:rPr>
                <w:rStyle w:val="FontStyle34"/>
                <w:rFonts w:eastAsiaTheme="minorEastAsia"/>
              </w:rPr>
              <w:t>ограммы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C9" w:rsidRDefault="003C33C9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2020</w:t>
            </w:r>
          </w:p>
        </w:tc>
      </w:tr>
      <w:tr w:rsidR="003C33C9" w:rsidTr="003C33C9">
        <w:trPr>
          <w:gridAfter w:val="1"/>
          <w:wAfter w:w="154" w:type="dxa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3C9" w:rsidRDefault="003C33C9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C9" w:rsidRPr="00826BF4" w:rsidRDefault="003C33C9">
            <w:pPr>
              <w:pStyle w:val="Style22"/>
              <w:widowControl/>
              <w:spacing w:line="326" w:lineRule="exact"/>
              <w:ind w:firstLine="859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Текущее содержание и обслуживание наружных сетей уличного освещения' территории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C9" w:rsidRPr="00826BF4" w:rsidRDefault="003C33C9">
            <w:pPr>
              <w:pStyle w:val="Style21"/>
              <w:widowControl/>
              <w:spacing w:line="326" w:lineRule="exact"/>
              <w:ind w:left="-5245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 xml:space="preserve"> 100..8</w:t>
            </w:r>
          </w:p>
          <w:p w:rsidR="003C33C9" w:rsidRPr="00826BF4" w:rsidRDefault="003C33C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26BF4">
              <w:rPr>
                <w:rFonts w:eastAsiaTheme="minorEastAsia"/>
                <w:sz w:val="28"/>
                <w:szCs w:val="28"/>
              </w:rPr>
              <w:t>0.0</w:t>
            </w:r>
          </w:p>
        </w:tc>
      </w:tr>
      <w:tr w:rsidR="003C33C9" w:rsidTr="003C33C9">
        <w:trPr>
          <w:gridAfter w:val="1"/>
          <w:wAfter w:w="154" w:type="dxa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3C9" w:rsidRDefault="003C33C9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C9" w:rsidRPr="00826BF4" w:rsidRDefault="003C33C9">
            <w:pPr>
              <w:pStyle w:val="Style20"/>
              <w:widowControl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.Озеленение населенных пунктов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C9" w:rsidRPr="00826BF4" w:rsidRDefault="003C33C9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 xml:space="preserve">0  </w:t>
            </w:r>
          </w:p>
        </w:tc>
      </w:tr>
      <w:tr w:rsidR="003C33C9" w:rsidTr="003C33C9">
        <w:trPr>
          <w:gridAfter w:val="1"/>
          <w:wAfter w:w="154" w:type="dxa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3C9" w:rsidRDefault="003C33C9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C9" w:rsidRPr="00826BF4" w:rsidRDefault="003C33C9">
            <w:pPr>
              <w:pStyle w:val="Style22"/>
              <w:widowControl/>
              <w:spacing w:line="326" w:lineRule="exact"/>
              <w:ind w:firstLine="854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C9" w:rsidRPr="00826BF4" w:rsidRDefault="003C33C9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 xml:space="preserve">       0.0</w:t>
            </w:r>
          </w:p>
        </w:tc>
      </w:tr>
      <w:tr w:rsidR="003C33C9" w:rsidTr="003C33C9">
        <w:trPr>
          <w:gridAfter w:val="1"/>
          <w:wAfter w:w="154" w:type="dxa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3C9" w:rsidRDefault="003C33C9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C9" w:rsidRPr="00826BF4" w:rsidRDefault="003C33C9">
            <w:pPr>
              <w:pStyle w:val="Style22"/>
              <w:widowControl/>
              <w:spacing w:line="326" w:lineRule="exact"/>
              <w:ind w:firstLine="864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C9" w:rsidRPr="00826BF4" w:rsidRDefault="003C33C9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 xml:space="preserve">        </w:t>
            </w:r>
          </w:p>
        </w:tc>
      </w:tr>
      <w:tr w:rsidR="003C33C9" w:rsidTr="003C33C9">
        <w:trPr>
          <w:gridAfter w:val="1"/>
          <w:wAfter w:w="154" w:type="dxa"/>
          <w:trHeight w:val="374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3C9" w:rsidRDefault="003C33C9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3C9" w:rsidRPr="00826BF4" w:rsidRDefault="003C33C9">
            <w:pPr>
              <w:pStyle w:val="Style22"/>
              <w:spacing w:line="322" w:lineRule="exact"/>
              <w:ind w:firstLine="854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3C9" w:rsidRPr="00826BF4" w:rsidRDefault="003C33C9">
            <w:pPr>
              <w:pStyle w:val="Style21"/>
              <w:widowControl/>
              <w:spacing w:line="326" w:lineRule="exact"/>
              <w:ind w:left="878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</w:tr>
      <w:tr w:rsidR="003C33C9" w:rsidTr="003C33C9">
        <w:trPr>
          <w:gridAfter w:val="1"/>
          <w:wAfter w:w="154" w:type="dxa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3C9" w:rsidRDefault="003C33C9">
            <w:pPr>
              <w:pStyle w:val="Style15"/>
              <w:widowControl/>
              <w:rPr>
                <w:rFonts w:eastAsiaTheme="minorEastAsia"/>
              </w:rPr>
            </w:pP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C9" w:rsidRPr="00826BF4" w:rsidRDefault="003C33C9">
            <w:pPr>
              <w:pStyle w:val="Style22"/>
              <w:widowControl/>
              <w:spacing w:line="240" w:lineRule="auto"/>
              <w:ind w:left="850" w:firstLine="0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3C9" w:rsidRPr="00826BF4" w:rsidRDefault="003C33C9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 xml:space="preserve">  0,0</w:t>
            </w:r>
          </w:p>
        </w:tc>
      </w:tr>
    </w:tbl>
    <w:p w:rsidR="003C33C9" w:rsidRDefault="003C33C9" w:rsidP="003C33C9">
      <w:pPr>
        <w:pStyle w:val="Style3"/>
        <w:widowControl/>
        <w:spacing w:line="240" w:lineRule="exact"/>
        <w:ind w:left="1930"/>
        <w:rPr>
          <w:sz w:val="20"/>
          <w:szCs w:val="20"/>
        </w:rPr>
      </w:pPr>
    </w:p>
    <w:p w:rsidR="003C33C9" w:rsidRPr="00826BF4" w:rsidRDefault="003C33C9" w:rsidP="003C33C9">
      <w:pPr>
        <w:pStyle w:val="Style5"/>
        <w:widowControl/>
        <w:tabs>
          <w:tab w:val="left" w:pos="1022"/>
        </w:tabs>
        <w:jc w:val="both"/>
        <w:rPr>
          <w:rStyle w:val="FontStyle34"/>
          <w:sz w:val="28"/>
          <w:szCs w:val="28"/>
        </w:rPr>
      </w:pPr>
      <w:r w:rsidRPr="00826BF4">
        <w:rPr>
          <w:rStyle w:val="FontStyle34"/>
          <w:sz w:val="28"/>
          <w:szCs w:val="28"/>
        </w:rPr>
        <w:t>1.3 внести изменения раздел 5:</w:t>
      </w:r>
    </w:p>
    <w:p w:rsidR="003C33C9" w:rsidRPr="00826BF4" w:rsidRDefault="003C33C9" w:rsidP="003C33C9">
      <w:pPr>
        <w:pStyle w:val="Style5"/>
        <w:widowControl/>
        <w:tabs>
          <w:tab w:val="left" w:pos="1022"/>
        </w:tabs>
        <w:jc w:val="both"/>
        <w:rPr>
          <w:rStyle w:val="FontStyle34"/>
          <w:sz w:val="28"/>
          <w:szCs w:val="28"/>
        </w:rPr>
      </w:pPr>
    </w:p>
    <w:p w:rsidR="003C33C9" w:rsidRPr="00826BF4" w:rsidRDefault="003C33C9" w:rsidP="003C33C9">
      <w:pPr>
        <w:pStyle w:val="Style5"/>
        <w:widowControl/>
        <w:tabs>
          <w:tab w:val="left" w:pos="1022"/>
        </w:tabs>
        <w:jc w:val="both"/>
        <w:rPr>
          <w:rStyle w:val="FontStyle34"/>
          <w:sz w:val="28"/>
          <w:szCs w:val="28"/>
        </w:rPr>
      </w:pPr>
      <w:r w:rsidRPr="00826BF4">
        <w:rPr>
          <w:rStyle w:val="FontStyle34"/>
          <w:sz w:val="28"/>
          <w:szCs w:val="28"/>
        </w:rPr>
        <w:t>Реализация программы  в 2020 г.:</w:t>
      </w:r>
    </w:p>
    <w:p w:rsidR="003C33C9" w:rsidRPr="00826BF4" w:rsidRDefault="003C33C9" w:rsidP="003C33C9">
      <w:pPr>
        <w:pStyle w:val="Style5"/>
        <w:widowControl/>
        <w:tabs>
          <w:tab w:val="left" w:pos="1022"/>
        </w:tabs>
        <w:jc w:val="both"/>
        <w:rPr>
          <w:rStyle w:val="FontStyle34"/>
          <w:sz w:val="28"/>
          <w:szCs w:val="28"/>
        </w:rPr>
      </w:pPr>
      <w:r w:rsidRPr="00826BF4">
        <w:rPr>
          <w:rStyle w:val="FontStyle34"/>
          <w:sz w:val="28"/>
          <w:szCs w:val="28"/>
        </w:rPr>
        <w:t>:</w:t>
      </w:r>
    </w:p>
    <w:tbl>
      <w:tblPr>
        <w:tblW w:w="0" w:type="auto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"/>
        <w:gridCol w:w="8175"/>
        <w:gridCol w:w="1418"/>
      </w:tblGrid>
      <w:tr w:rsidR="003C33C9" w:rsidRPr="00826BF4" w:rsidTr="003C33C9">
        <w:trPr>
          <w:gridBefore w:val="1"/>
          <w:wBefore w:w="22" w:type="dxa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9" w:rsidRPr="00826BF4" w:rsidRDefault="003C33C9">
            <w:pPr>
              <w:pStyle w:val="Style22"/>
              <w:widowControl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Наименование направлений использования сре</w:t>
            </w:r>
            <w:proofErr w:type="gramStart"/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дств Пр</w:t>
            </w:r>
            <w:proofErr w:type="gramEnd"/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9" w:rsidRPr="00826BF4" w:rsidRDefault="003C33C9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2020</w:t>
            </w:r>
          </w:p>
        </w:tc>
      </w:tr>
      <w:tr w:rsidR="003C33C9" w:rsidRPr="00826BF4" w:rsidTr="003C33C9">
        <w:trPr>
          <w:gridBefore w:val="1"/>
          <w:wBefore w:w="22" w:type="dxa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9" w:rsidRPr="00826BF4" w:rsidRDefault="003C33C9">
            <w:pPr>
              <w:pStyle w:val="Style22"/>
              <w:widowControl/>
              <w:spacing w:line="326" w:lineRule="exact"/>
              <w:ind w:firstLine="859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Текущее содержание и обслуживание наружных сетей уличного освещения' территории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9" w:rsidRPr="00826BF4" w:rsidRDefault="003C33C9">
            <w:pPr>
              <w:pStyle w:val="Style21"/>
              <w:widowControl/>
              <w:spacing w:line="326" w:lineRule="exact"/>
              <w:ind w:left="-5245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 xml:space="preserve"> 100..8 </w:t>
            </w:r>
          </w:p>
          <w:p w:rsidR="003C33C9" w:rsidRPr="00826BF4" w:rsidRDefault="003C33C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26BF4">
              <w:rPr>
                <w:rFonts w:eastAsiaTheme="minorEastAsia"/>
                <w:sz w:val="28"/>
                <w:szCs w:val="28"/>
              </w:rPr>
              <w:t>0.0</w:t>
            </w:r>
          </w:p>
        </w:tc>
      </w:tr>
      <w:tr w:rsidR="003C33C9" w:rsidRPr="00826BF4" w:rsidTr="003C33C9">
        <w:trPr>
          <w:gridBefore w:val="1"/>
          <w:wBefore w:w="22" w:type="dxa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9" w:rsidRPr="00826BF4" w:rsidRDefault="003C33C9">
            <w:pPr>
              <w:pStyle w:val="Style20"/>
              <w:widowControl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.Озеленение населенных пунктов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9" w:rsidRPr="00826BF4" w:rsidRDefault="003C33C9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 xml:space="preserve"> 0</w:t>
            </w:r>
          </w:p>
        </w:tc>
      </w:tr>
      <w:tr w:rsidR="003C33C9" w:rsidRPr="00826BF4" w:rsidTr="003C33C9">
        <w:trPr>
          <w:gridBefore w:val="1"/>
          <w:wBefore w:w="22" w:type="dxa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9" w:rsidRPr="00826BF4" w:rsidRDefault="003C33C9">
            <w:pPr>
              <w:pStyle w:val="Style22"/>
              <w:widowControl/>
              <w:spacing w:line="326" w:lineRule="exact"/>
              <w:ind w:firstLine="854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C9" w:rsidRPr="00826BF4" w:rsidRDefault="003C33C9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 xml:space="preserve">       0.0</w:t>
            </w:r>
          </w:p>
        </w:tc>
      </w:tr>
      <w:tr w:rsidR="003C33C9" w:rsidRPr="00826BF4" w:rsidTr="003C33C9">
        <w:trPr>
          <w:gridBefore w:val="1"/>
          <w:wBefore w:w="22" w:type="dxa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9" w:rsidRPr="00826BF4" w:rsidRDefault="003C33C9">
            <w:pPr>
              <w:pStyle w:val="Style22"/>
              <w:widowControl/>
              <w:spacing w:line="326" w:lineRule="exact"/>
              <w:ind w:firstLine="864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C9" w:rsidRPr="00826BF4" w:rsidRDefault="003C33C9">
            <w:pPr>
              <w:pStyle w:val="Style21"/>
              <w:widowControl/>
              <w:spacing w:line="326" w:lineRule="exact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</w:p>
        </w:tc>
      </w:tr>
      <w:tr w:rsidR="003C33C9" w:rsidRPr="00826BF4" w:rsidTr="003C33C9">
        <w:tc>
          <w:tcPr>
            <w:tcW w:w="8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3C9" w:rsidRPr="00826BF4" w:rsidRDefault="003C33C9">
            <w:pPr>
              <w:pStyle w:val="Style22"/>
              <w:widowControl/>
              <w:spacing w:line="240" w:lineRule="auto"/>
              <w:ind w:left="850" w:firstLine="0"/>
              <w:jc w:val="left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33C9" w:rsidRPr="00826BF4" w:rsidRDefault="003C33C9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8"/>
                <w:szCs w:val="28"/>
              </w:rPr>
            </w:pPr>
            <w:r w:rsidRPr="00826BF4">
              <w:rPr>
                <w:rStyle w:val="FontStyle34"/>
                <w:rFonts w:eastAsiaTheme="minorEastAsia"/>
                <w:sz w:val="28"/>
                <w:szCs w:val="28"/>
              </w:rPr>
              <w:t>0,0</w:t>
            </w:r>
          </w:p>
        </w:tc>
      </w:tr>
    </w:tbl>
    <w:p w:rsidR="003C33C9" w:rsidRDefault="003C33C9" w:rsidP="003C33C9">
      <w:pPr>
        <w:pStyle w:val="Style3"/>
        <w:widowControl/>
        <w:spacing w:line="240" w:lineRule="exact"/>
        <w:ind w:left="1930"/>
        <w:rPr>
          <w:sz w:val="20"/>
          <w:szCs w:val="20"/>
        </w:rPr>
      </w:pPr>
    </w:p>
    <w:p w:rsidR="003C33C9" w:rsidRPr="00826BF4" w:rsidRDefault="00826BF4" w:rsidP="003C33C9">
      <w:pPr>
        <w:pStyle w:val="Style5"/>
        <w:widowControl/>
        <w:tabs>
          <w:tab w:val="left" w:pos="1008"/>
        </w:tabs>
        <w:rPr>
          <w:rStyle w:val="FontStyle34"/>
          <w:sz w:val="28"/>
          <w:szCs w:val="28"/>
        </w:rPr>
      </w:pPr>
      <w:r w:rsidRPr="00826BF4">
        <w:rPr>
          <w:rStyle w:val="FontStyle34"/>
          <w:sz w:val="28"/>
          <w:szCs w:val="28"/>
        </w:rPr>
        <w:t xml:space="preserve">  2. Постановление</w:t>
      </w:r>
      <w:r>
        <w:rPr>
          <w:rStyle w:val="FontStyle34"/>
          <w:sz w:val="28"/>
          <w:szCs w:val="28"/>
        </w:rPr>
        <w:t xml:space="preserve"> № 61 от 26.10.2020 г. отменить.</w:t>
      </w:r>
    </w:p>
    <w:p w:rsidR="003C33C9" w:rsidRDefault="003C33C9" w:rsidP="003C33C9">
      <w:pPr>
        <w:pStyle w:val="Style5"/>
        <w:widowControl/>
        <w:tabs>
          <w:tab w:val="left" w:pos="1262"/>
        </w:tabs>
        <w:spacing w:before="10"/>
        <w:ind w:firstLine="993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3.Обнародовать настоящее постановление  на информационных стендах населенных пунктов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  <w:r>
        <w:rPr>
          <w:rStyle w:val="FontStyle34"/>
          <w:sz w:val="28"/>
          <w:szCs w:val="28"/>
        </w:rPr>
        <w:t xml:space="preserve"> муниципального образования и разместить на сайте администрации в сети «Интернет</w:t>
      </w:r>
      <w:proofErr w:type="gramStart"/>
      <w:r>
        <w:rPr>
          <w:rStyle w:val="FontStyle34"/>
          <w:sz w:val="28"/>
          <w:szCs w:val="28"/>
        </w:rPr>
        <w:t>»..</w:t>
      </w:r>
      <w:proofErr w:type="gramEnd"/>
    </w:p>
    <w:p w:rsidR="00826BF4" w:rsidRDefault="003C33C9" w:rsidP="00826BF4">
      <w:pPr>
        <w:pStyle w:val="Style5"/>
        <w:widowControl/>
        <w:tabs>
          <w:tab w:val="left" w:pos="1339"/>
        </w:tabs>
        <w:spacing w:before="10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4.</w:t>
      </w:r>
      <w:proofErr w:type="gramStart"/>
      <w:r>
        <w:rPr>
          <w:rStyle w:val="FontStyle34"/>
          <w:sz w:val="28"/>
          <w:szCs w:val="28"/>
        </w:rPr>
        <w:t>Контроль за</w:t>
      </w:r>
      <w:proofErr w:type="gramEnd"/>
      <w:r>
        <w:rPr>
          <w:rStyle w:val="FontStyle34"/>
          <w:sz w:val="28"/>
          <w:szCs w:val="28"/>
        </w:rPr>
        <w:t xml:space="preserve"> выполнением постановления  оставляю за собой</w:t>
      </w:r>
      <w:r w:rsidR="00826BF4">
        <w:rPr>
          <w:rStyle w:val="FontStyle34"/>
          <w:sz w:val="28"/>
          <w:szCs w:val="28"/>
        </w:rPr>
        <w:t xml:space="preserve">             </w:t>
      </w:r>
    </w:p>
    <w:p w:rsidR="00826BF4" w:rsidRDefault="00826BF4" w:rsidP="00826BF4">
      <w:pPr>
        <w:pStyle w:val="Style5"/>
        <w:widowControl/>
        <w:tabs>
          <w:tab w:val="left" w:pos="1339"/>
        </w:tabs>
        <w:spacing w:before="10"/>
        <w:ind w:firstLine="0"/>
        <w:jc w:val="both"/>
        <w:rPr>
          <w:rStyle w:val="FontStyle34"/>
          <w:sz w:val="28"/>
          <w:szCs w:val="28"/>
        </w:rPr>
      </w:pPr>
    </w:p>
    <w:p w:rsidR="00826BF4" w:rsidRDefault="00826BF4" w:rsidP="00826BF4">
      <w:pPr>
        <w:pStyle w:val="Style5"/>
        <w:widowControl/>
        <w:tabs>
          <w:tab w:val="left" w:pos="1339"/>
        </w:tabs>
        <w:spacing w:before="10"/>
        <w:ind w:firstLine="0"/>
        <w:jc w:val="both"/>
        <w:rPr>
          <w:rStyle w:val="FontStyle34"/>
          <w:sz w:val="28"/>
          <w:szCs w:val="28"/>
        </w:rPr>
      </w:pPr>
    </w:p>
    <w:p w:rsidR="003C33C9" w:rsidRDefault="003C33C9" w:rsidP="00826BF4">
      <w:pPr>
        <w:pStyle w:val="Style5"/>
        <w:widowControl/>
        <w:tabs>
          <w:tab w:val="left" w:pos="1339"/>
        </w:tabs>
        <w:spacing w:before="10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.</w:t>
      </w:r>
      <w:r w:rsidR="00826BF4">
        <w:rPr>
          <w:rStyle w:val="FontStyle34"/>
          <w:sz w:val="28"/>
          <w:szCs w:val="28"/>
        </w:rPr>
        <w:t>Гл</w:t>
      </w:r>
      <w:r>
        <w:rPr>
          <w:rStyle w:val="FontStyle34"/>
          <w:sz w:val="28"/>
          <w:szCs w:val="28"/>
        </w:rPr>
        <w:t xml:space="preserve">ава </w:t>
      </w:r>
      <w:proofErr w:type="spellStart"/>
      <w:r>
        <w:rPr>
          <w:rStyle w:val="FontStyle34"/>
          <w:sz w:val="28"/>
          <w:szCs w:val="28"/>
        </w:rPr>
        <w:t>Зоркинского</w:t>
      </w:r>
      <w:proofErr w:type="spellEnd"/>
    </w:p>
    <w:p w:rsidR="003C33C9" w:rsidRDefault="003C33C9" w:rsidP="003C33C9">
      <w:pPr>
        <w:pStyle w:val="Style6"/>
        <w:widowControl/>
        <w:spacing w:line="240" w:lineRule="auto"/>
        <w:ind w:firstLine="0"/>
      </w:pPr>
      <w:r>
        <w:rPr>
          <w:rStyle w:val="FontStyle34"/>
          <w:sz w:val="28"/>
          <w:szCs w:val="28"/>
        </w:rPr>
        <w:t>муниципального образования                      Е.С.Пономарева</w:t>
      </w:r>
    </w:p>
    <w:p w:rsidR="003C33C9" w:rsidRDefault="003C33C9" w:rsidP="003C33C9">
      <w:pPr>
        <w:pStyle w:val="Style8"/>
        <w:widowControl/>
        <w:spacing w:before="62" w:line="240" w:lineRule="auto"/>
        <w:ind w:left="5530"/>
        <w:jc w:val="left"/>
        <w:rPr>
          <w:rStyle w:val="FontStyle34"/>
        </w:rPr>
      </w:pPr>
    </w:p>
    <w:p w:rsidR="003C33C9" w:rsidRDefault="003C33C9" w:rsidP="003C33C9">
      <w:pPr>
        <w:pStyle w:val="Style8"/>
        <w:widowControl/>
        <w:spacing w:before="62" w:line="240" w:lineRule="auto"/>
        <w:ind w:left="5530"/>
        <w:jc w:val="left"/>
        <w:rPr>
          <w:rStyle w:val="FontStyle34"/>
        </w:rPr>
      </w:pPr>
    </w:p>
    <w:p w:rsidR="003C33C9" w:rsidRDefault="003C33C9" w:rsidP="003C33C9">
      <w:pPr>
        <w:pStyle w:val="Style5"/>
        <w:widowControl/>
        <w:numPr>
          <w:ilvl w:val="0"/>
          <w:numId w:val="1"/>
        </w:numPr>
        <w:tabs>
          <w:tab w:val="left" w:pos="1008"/>
        </w:tabs>
        <w:ind w:left="835"/>
        <w:rPr>
          <w:rStyle w:val="FontStyle34"/>
        </w:rPr>
      </w:pPr>
    </w:p>
    <w:p w:rsidR="00A72D9F" w:rsidRPr="003C33C9" w:rsidRDefault="00A72D9F">
      <w:pPr>
        <w:rPr>
          <w:sz w:val="28"/>
          <w:szCs w:val="28"/>
        </w:rPr>
      </w:pPr>
    </w:p>
    <w:sectPr w:rsidR="00A72D9F" w:rsidRPr="003C33C9" w:rsidSect="00A7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ECBF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3C33C9"/>
    <w:rsid w:val="003C33C9"/>
    <w:rsid w:val="003E68C3"/>
    <w:rsid w:val="00826BF4"/>
    <w:rsid w:val="00A72D9F"/>
    <w:rsid w:val="00F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C33C9"/>
    <w:pPr>
      <w:spacing w:line="282" w:lineRule="exact"/>
      <w:ind w:firstLine="1675"/>
    </w:pPr>
  </w:style>
  <w:style w:type="paragraph" w:customStyle="1" w:styleId="Style2">
    <w:name w:val="Style2"/>
    <w:basedOn w:val="a"/>
    <w:uiPriority w:val="99"/>
    <w:rsid w:val="003C33C9"/>
    <w:pPr>
      <w:jc w:val="center"/>
    </w:pPr>
  </w:style>
  <w:style w:type="paragraph" w:customStyle="1" w:styleId="Style3">
    <w:name w:val="Style3"/>
    <w:basedOn w:val="a"/>
    <w:uiPriority w:val="99"/>
    <w:rsid w:val="003C33C9"/>
    <w:pPr>
      <w:jc w:val="both"/>
    </w:pPr>
  </w:style>
  <w:style w:type="paragraph" w:customStyle="1" w:styleId="Style4">
    <w:name w:val="Style4"/>
    <w:basedOn w:val="a"/>
    <w:uiPriority w:val="99"/>
    <w:rsid w:val="003C33C9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3C33C9"/>
    <w:pPr>
      <w:spacing w:line="326" w:lineRule="exact"/>
      <w:ind w:firstLine="854"/>
    </w:pPr>
  </w:style>
  <w:style w:type="paragraph" w:customStyle="1" w:styleId="Style6">
    <w:name w:val="Style6"/>
    <w:basedOn w:val="a"/>
    <w:uiPriority w:val="99"/>
    <w:rsid w:val="003C33C9"/>
    <w:pPr>
      <w:spacing w:line="330" w:lineRule="exact"/>
      <w:ind w:firstLine="869"/>
      <w:jc w:val="both"/>
    </w:pPr>
  </w:style>
  <w:style w:type="paragraph" w:customStyle="1" w:styleId="Style8">
    <w:name w:val="Style8"/>
    <w:basedOn w:val="a"/>
    <w:uiPriority w:val="99"/>
    <w:rsid w:val="003C33C9"/>
    <w:pPr>
      <w:spacing w:line="336" w:lineRule="exact"/>
      <w:jc w:val="both"/>
    </w:pPr>
  </w:style>
  <w:style w:type="paragraph" w:customStyle="1" w:styleId="Style15">
    <w:name w:val="Style15"/>
    <w:basedOn w:val="a"/>
    <w:uiPriority w:val="99"/>
    <w:rsid w:val="003C33C9"/>
  </w:style>
  <w:style w:type="paragraph" w:customStyle="1" w:styleId="Style16">
    <w:name w:val="Style16"/>
    <w:basedOn w:val="a"/>
    <w:uiPriority w:val="99"/>
    <w:rsid w:val="003C33C9"/>
    <w:pPr>
      <w:spacing w:line="326" w:lineRule="exact"/>
    </w:pPr>
  </w:style>
  <w:style w:type="paragraph" w:customStyle="1" w:styleId="Style17">
    <w:name w:val="Style17"/>
    <w:basedOn w:val="a"/>
    <w:uiPriority w:val="99"/>
    <w:rsid w:val="003C33C9"/>
    <w:pPr>
      <w:spacing w:line="331" w:lineRule="exact"/>
    </w:pPr>
  </w:style>
  <w:style w:type="paragraph" w:customStyle="1" w:styleId="Style19">
    <w:name w:val="Style19"/>
    <w:basedOn w:val="a"/>
    <w:uiPriority w:val="99"/>
    <w:rsid w:val="003C33C9"/>
  </w:style>
  <w:style w:type="paragraph" w:customStyle="1" w:styleId="Style20">
    <w:name w:val="Style20"/>
    <w:basedOn w:val="a"/>
    <w:uiPriority w:val="99"/>
    <w:rsid w:val="003C33C9"/>
    <w:pPr>
      <w:spacing w:line="326" w:lineRule="exact"/>
      <w:ind w:firstLine="758"/>
      <w:jc w:val="both"/>
    </w:pPr>
  </w:style>
  <w:style w:type="paragraph" w:customStyle="1" w:styleId="Style21">
    <w:name w:val="Style21"/>
    <w:basedOn w:val="a"/>
    <w:uiPriority w:val="99"/>
    <w:rsid w:val="003C33C9"/>
    <w:pPr>
      <w:spacing w:line="331" w:lineRule="exact"/>
      <w:jc w:val="right"/>
    </w:pPr>
  </w:style>
  <w:style w:type="paragraph" w:customStyle="1" w:styleId="Style22">
    <w:name w:val="Style22"/>
    <w:basedOn w:val="a"/>
    <w:uiPriority w:val="99"/>
    <w:rsid w:val="003C33C9"/>
    <w:pPr>
      <w:spacing w:line="331" w:lineRule="exact"/>
      <w:ind w:firstLine="869"/>
      <w:jc w:val="both"/>
    </w:pPr>
  </w:style>
  <w:style w:type="paragraph" w:customStyle="1" w:styleId="Style23">
    <w:name w:val="Style23"/>
    <w:basedOn w:val="a"/>
    <w:uiPriority w:val="99"/>
    <w:rsid w:val="003C33C9"/>
    <w:pPr>
      <w:spacing w:line="336" w:lineRule="exact"/>
      <w:jc w:val="center"/>
    </w:pPr>
  </w:style>
  <w:style w:type="character" w:customStyle="1" w:styleId="FontStyle32">
    <w:name w:val="Font Style32"/>
    <w:basedOn w:val="a0"/>
    <w:uiPriority w:val="99"/>
    <w:rsid w:val="003C33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3C33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3C33C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6">
    <w:name w:val="Font Style36"/>
    <w:basedOn w:val="a0"/>
    <w:uiPriority w:val="99"/>
    <w:rsid w:val="003C33C9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dcterms:created xsi:type="dcterms:W3CDTF">2021-06-04T05:41:00Z</dcterms:created>
  <dcterms:modified xsi:type="dcterms:W3CDTF">2021-06-04T06:44:00Z</dcterms:modified>
</cp:coreProperties>
</file>